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971F4C">
        <w:rPr>
          <w:rFonts w:cs="Arial"/>
          <w:color w:val="000000"/>
        </w:rPr>
        <w:t>41013-152/2024/3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71F4C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CD3F9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46325">
        <w:rPr>
          <w:iCs/>
          <w:szCs w:val="20"/>
        </w:rPr>
        <w:t xml:space="preserve">Na podlagi petega odstavka 31. člena Zakona o izvrševanju proračunov Republike Slovenije za leti </w:t>
      </w:r>
      <w:r w:rsidRPr="00A34595">
        <w:rPr>
          <w:iCs/>
          <w:szCs w:val="20"/>
        </w:rPr>
        <w:t>202</w:t>
      </w:r>
      <w:r>
        <w:rPr>
          <w:iCs/>
          <w:szCs w:val="20"/>
        </w:rPr>
        <w:t>4</w:t>
      </w:r>
      <w:r w:rsidRPr="00A34595">
        <w:rPr>
          <w:iCs/>
          <w:szCs w:val="20"/>
        </w:rPr>
        <w:t xml:space="preserve"> in 202</w:t>
      </w:r>
      <w:r>
        <w:rPr>
          <w:iCs/>
          <w:szCs w:val="20"/>
        </w:rPr>
        <w:t>5</w:t>
      </w:r>
      <w:r w:rsidRPr="00A34595">
        <w:rPr>
          <w:iCs/>
          <w:szCs w:val="20"/>
        </w:rPr>
        <w:t xml:space="preserve"> (Uradni list RS, </w:t>
      </w:r>
      <w:bookmarkStart w:id="0" w:name="_Hlk93915835"/>
      <w:r w:rsidRPr="00A34595">
        <w:rPr>
          <w:iCs/>
          <w:szCs w:val="20"/>
        </w:rPr>
        <w:t xml:space="preserve">št. </w:t>
      </w:r>
      <w:bookmarkEnd w:id="0"/>
      <w:r>
        <w:rPr>
          <w:iCs/>
          <w:szCs w:val="20"/>
        </w:rPr>
        <w:t xml:space="preserve">123/23 in 12/24)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971F4C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71F4C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EF4148">
        <w:rPr>
          <w:rFonts w:cs="Arial"/>
          <w:color w:val="000000"/>
          <w:szCs w:val="20"/>
        </w:rPr>
        <w:t>1.14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3F9B" w:rsidRPr="00933074" w:rsidRDefault="00CD3F9B" w:rsidP="00CD3F9B">
      <w:pPr>
        <w:jc w:val="both"/>
      </w:pPr>
      <w:r w:rsidRPr="00CC0E41">
        <w:rPr>
          <w:iCs/>
          <w:szCs w:val="20"/>
        </w:rPr>
        <w:t xml:space="preserve">V veljavni Načrt razvojnih programov </w:t>
      </w:r>
      <w:r w:rsidRPr="000517DF">
        <w:rPr>
          <w:iCs/>
          <w:szCs w:val="20"/>
        </w:rPr>
        <w:t>202</w:t>
      </w:r>
      <w:r>
        <w:rPr>
          <w:iCs/>
          <w:szCs w:val="20"/>
        </w:rPr>
        <w:t>4</w:t>
      </w:r>
      <w:r w:rsidRPr="000517DF">
        <w:rPr>
          <w:iCs/>
          <w:szCs w:val="20"/>
        </w:rPr>
        <w:t>–202</w:t>
      </w:r>
      <w:r>
        <w:rPr>
          <w:iCs/>
          <w:szCs w:val="20"/>
        </w:rPr>
        <w:t>7</w:t>
      </w:r>
      <w:r w:rsidRPr="00CC0E41">
        <w:rPr>
          <w:iCs/>
          <w:szCs w:val="20"/>
        </w:rPr>
        <w:t xml:space="preserve"> se, </w:t>
      </w:r>
      <w:r>
        <w:rPr>
          <w:iCs/>
          <w:szCs w:val="20"/>
        </w:rPr>
        <w:t xml:space="preserve">v skladu </w:t>
      </w:r>
      <w:r w:rsidRPr="00CC0E41">
        <w:rPr>
          <w:iCs/>
          <w:szCs w:val="20"/>
        </w:rPr>
        <w:t xml:space="preserve">s podatki iz priložene tabele, uvrsti </w:t>
      </w:r>
      <w:r>
        <w:rPr>
          <w:iCs/>
          <w:szCs w:val="20"/>
        </w:rPr>
        <w:t>nov</w:t>
      </w:r>
      <w:r w:rsidRPr="00CC0E41">
        <w:rPr>
          <w:iCs/>
          <w:szCs w:val="20"/>
        </w:rPr>
        <w:t xml:space="preserve"> projekt, ki</w:t>
      </w:r>
      <w:r>
        <w:rPr>
          <w:iCs/>
          <w:szCs w:val="20"/>
        </w:rPr>
        <w:t xml:space="preserve"> izhaja iz evidenčnega projekta </w:t>
      </w:r>
      <w:r w:rsidRPr="00841CE8">
        <w:rPr>
          <w:iCs/>
          <w:color w:val="000000"/>
          <w:szCs w:val="20"/>
        </w:rPr>
        <w:t>2611-13-0002</w:t>
      </w:r>
      <w:r w:rsidR="00AC6B31">
        <w:rPr>
          <w:iCs/>
          <w:color w:val="000000"/>
          <w:szCs w:val="20"/>
        </w:rPr>
        <w:t xml:space="preserve"> </w:t>
      </w:r>
      <w:r w:rsidR="00F24BF2">
        <w:rPr>
          <w:iCs/>
          <w:color w:val="000000"/>
          <w:szCs w:val="20"/>
        </w:rPr>
        <w:t>-</w:t>
      </w:r>
      <w:r w:rsidRPr="00933074">
        <w:rPr>
          <w:iCs/>
          <w:color w:val="000000"/>
          <w:szCs w:val="20"/>
        </w:rPr>
        <w:t xml:space="preserve"> </w:t>
      </w:r>
      <w:proofErr w:type="spellStart"/>
      <w:r w:rsidR="00AC6B31">
        <w:rPr>
          <w:iCs/>
          <w:color w:val="000000"/>
          <w:szCs w:val="20"/>
        </w:rPr>
        <w:t>N</w:t>
      </w:r>
      <w:r w:rsidR="00AC6B31">
        <w:rPr>
          <w:iCs/>
          <w:szCs w:val="20"/>
        </w:rPr>
        <w:t>ovogr</w:t>
      </w:r>
      <w:proofErr w:type="spellEnd"/>
      <w:r w:rsidR="00AC6B31">
        <w:rPr>
          <w:iCs/>
          <w:szCs w:val="20"/>
        </w:rPr>
        <w:t>.</w:t>
      </w:r>
      <w:r w:rsidRPr="008F484C">
        <w:rPr>
          <w:iCs/>
          <w:szCs w:val="20"/>
        </w:rPr>
        <w:t xml:space="preserve">, </w:t>
      </w:r>
      <w:proofErr w:type="spellStart"/>
      <w:r w:rsidR="00AC6B31">
        <w:rPr>
          <w:iCs/>
          <w:szCs w:val="20"/>
        </w:rPr>
        <w:t>adapt</w:t>
      </w:r>
      <w:proofErr w:type="spellEnd"/>
      <w:r w:rsidR="00AC6B31">
        <w:rPr>
          <w:iCs/>
          <w:szCs w:val="20"/>
        </w:rPr>
        <w:t xml:space="preserve">., </w:t>
      </w:r>
      <w:proofErr w:type="spellStart"/>
      <w:r w:rsidR="00AC6B31">
        <w:rPr>
          <w:iCs/>
          <w:szCs w:val="20"/>
        </w:rPr>
        <w:t>rekons</w:t>
      </w:r>
      <w:proofErr w:type="spellEnd"/>
      <w:r w:rsidR="00AC6B31">
        <w:rPr>
          <w:iCs/>
          <w:szCs w:val="20"/>
        </w:rPr>
        <w:t xml:space="preserve">., opr. domov za star., SV </w:t>
      </w:r>
      <w:proofErr w:type="spellStart"/>
      <w:r w:rsidR="00AC6B31">
        <w:rPr>
          <w:iCs/>
          <w:szCs w:val="20"/>
        </w:rPr>
        <w:t>zav</w:t>
      </w:r>
      <w:proofErr w:type="spellEnd"/>
      <w:r w:rsidR="00AC6B31">
        <w:rPr>
          <w:iCs/>
          <w:szCs w:val="20"/>
        </w:rPr>
        <w:t>.</w:t>
      </w:r>
      <w:r>
        <w:rPr>
          <w:iCs/>
          <w:szCs w:val="20"/>
        </w:rPr>
        <w:t>, in sicer</w:t>
      </w:r>
      <w:bookmarkStart w:id="1" w:name="_Hlk144378755"/>
      <w:r w:rsidR="00AC6B31">
        <w:rPr>
          <w:iCs/>
          <w:color w:val="000000"/>
          <w:szCs w:val="20"/>
        </w:rPr>
        <w:t xml:space="preserve"> </w:t>
      </w:r>
      <w:r w:rsidRPr="005C4967">
        <w:rPr>
          <w:iCs/>
          <w:color w:val="000000"/>
          <w:szCs w:val="20"/>
        </w:rPr>
        <w:t>2720-2</w:t>
      </w:r>
      <w:r>
        <w:rPr>
          <w:iCs/>
          <w:color w:val="000000"/>
          <w:szCs w:val="20"/>
        </w:rPr>
        <w:t>4</w:t>
      </w:r>
      <w:r w:rsidRPr="005C4967">
        <w:rPr>
          <w:iCs/>
          <w:color w:val="000000"/>
          <w:szCs w:val="20"/>
        </w:rPr>
        <w:t>-09</w:t>
      </w:r>
      <w:r>
        <w:rPr>
          <w:iCs/>
          <w:color w:val="000000"/>
          <w:szCs w:val="20"/>
        </w:rPr>
        <w:t>11</w:t>
      </w:r>
      <w:r w:rsidRPr="005C4967">
        <w:rPr>
          <w:iCs/>
          <w:color w:val="000000"/>
          <w:szCs w:val="20"/>
        </w:rPr>
        <w:t xml:space="preserve"> </w:t>
      </w:r>
      <w:bookmarkEnd w:id="1"/>
      <w:r>
        <w:rPr>
          <w:iCs/>
          <w:color w:val="000000"/>
          <w:szCs w:val="20"/>
        </w:rPr>
        <w:t>Prenova in dozidava</w:t>
      </w:r>
      <w:r w:rsidR="002108C0">
        <w:rPr>
          <w:iCs/>
          <w:color w:val="000000"/>
          <w:szCs w:val="20"/>
        </w:rPr>
        <w:t xml:space="preserve"> - DSO</w:t>
      </w:r>
      <w:bookmarkStart w:id="2" w:name="_GoBack"/>
      <w:bookmarkEnd w:id="2"/>
      <w:r>
        <w:rPr>
          <w:iCs/>
          <w:color w:val="000000"/>
          <w:szCs w:val="20"/>
        </w:rPr>
        <w:t xml:space="preserve"> Ilirska Bistrica</w:t>
      </w:r>
      <w:r w:rsidRPr="006D5DBD">
        <w:rPr>
          <w:bCs/>
          <w:iCs/>
          <w:color w:val="000000"/>
          <w:szCs w:val="20"/>
        </w:rPr>
        <w:t>,</w:t>
      </w:r>
      <w:r w:rsidRPr="000517DF">
        <w:rPr>
          <w:b/>
          <w:iCs/>
          <w:color w:val="000000"/>
          <w:szCs w:val="20"/>
        </w:rPr>
        <w:t xml:space="preserve"> </w:t>
      </w:r>
      <w:r w:rsidRPr="000517DF">
        <w:rPr>
          <w:iCs/>
          <w:color w:val="000000"/>
          <w:szCs w:val="20"/>
        </w:rPr>
        <w:t>ki s</w:t>
      </w:r>
      <w:r w:rsidR="00AC6B31">
        <w:rPr>
          <w:iCs/>
          <w:color w:val="000000"/>
          <w:szCs w:val="20"/>
        </w:rPr>
        <w:t>odi</w:t>
      </w:r>
      <w:r w:rsidRPr="000517DF">
        <w:rPr>
          <w:iCs/>
          <w:color w:val="000000"/>
          <w:szCs w:val="20"/>
        </w:rPr>
        <w:t xml:space="preserve"> v</w:t>
      </w:r>
      <w:r w:rsidR="00AC6B31">
        <w:rPr>
          <w:iCs/>
          <w:color w:val="000000"/>
          <w:szCs w:val="20"/>
        </w:rPr>
        <w:t xml:space="preserve"> skupino projektov </w:t>
      </w:r>
      <w:r w:rsidRPr="00CC0E41">
        <w:rPr>
          <w:iCs/>
          <w:color w:val="000000"/>
          <w:szCs w:val="20"/>
        </w:rPr>
        <w:t>2611-1</w:t>
      </w:r>
      <w:r>
        <w:rPr>
          <w:iCs/>
          <w:color w:val="000000"/>
          <w:szCs w:val="20"/>
        </w:rPr>
        <w:t>1</w:t>
      </w:r>
      <w:r w:rsidRPr="00CC0E41">
        <w:rPr>
          <w:iCs/>
          <w:color w:val="000000"/>
          <w:szCs w:val="20"/>
        </w:rPr>
        <w:t>-S0</w:t>
      </w:r>
      <w:r>
        <w:rPr>
          <w:iCs/>
          <w:color w:val="000000"/>
          <w:szCs w:val="20"/>
        </w:rPr>
        <w:t>18</w:t>
      </w:r>
      <w:r w:rsidR="00AC6B31">
        <w:rPr>
          <w:iCs/>
          <w:color w:val="000000"/>
          <w:szCs w:val="20"/>
        </w:rPr>
        <w:t xml:space="preserve"> -</w:t>
      </w:r>
      <w:r w:rsidRPr="00CC0E41">
        <w:rPr>
          <w:iCs/>
          <w:color w:val="000000"/>
          <w:szCs w:val="20"/>
        </w:rPr>
        <w:t xml:space="preserve"> </w:t>
      </w:r>
      <w:r>
        <w:rPr>
          <w:iCs/>
          <w:color w:val="000000"/>
          <w:szCs w:val="20"/>
        </w:rPr>
        <w:t>Izvajanje enovitega sistema dolgotrajne oskrbe</w:t>
      </w:r>
      <w:r w:rsidRPr="00CC0E41">
        <w:rPr>
          <w:iCs/>
          <w:color w:val="000000"/>
          <w:szCs w:val="20"/>
        </w:rPr>
        <w:t>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71F4C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971F4C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3F9B" w:rsidRDefault="00CD3F9B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D3F9B" w:rsidRDefault="00CD3F9B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CD3F9B" w:rsidRPr="00CD3F9B" w:rsidRDefault="00CD3F9B" w:rsidP="00CD3F9B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CD3F9B">
        <w:rPr>
          <w:rFonts w:cs="Arial"/>
          <w:color w:val="000000"/>
          <w:szCs w:val="20"/>
        </w:rPr>
        <w:t>tabela</w:t>
      </w: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070E9" w:rsidRDefault="00971F4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070E9">
        <w:rPr>
          <w:rFonts w:cs="Arial"/>
          <w:color w:val="000000"/>
          <w:szCs w:val="20"/>
        </w:rPr>
        <w:t>Mini</w:t>
      </w:r>
      <w:r w:rsidR="00C070E9">
        <w:rPr>
          <w:rFonts w:cs="Arial"/>
          <w:color w:val="000000"/>
          <w:szCs w:val="20"/>
        </w:rPr>
        <w:t>strstvo za solidarno prihodnost</w:t>
      </w:r>
    </w:p>
    <w:p w:rsidR="00971F4C" w:rsidRPr="00C070E9" w:rsidRDefault="00C070E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71F4C" w:rsidRDefault="00971F4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C070E9">
        <w:rPr>
          <w:rFonts w:cs="Arial"/>
          <w:color w:val="000000"/>
          <w:szCs w:val="20"/>
        </w:rPr>
        <w:t>ublike Slovenije za zakonodajo</w:t>
      </w:r>
    </w:p>
    <w:p w:rsidR="003636EA" w:rsidRPr="002760DC" w:rsidRDefault="00971F4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070E9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0D" w:rsidRDefault="00C8120D" w:rsidP="00767987">
      <w:pPr>
        <w:spacing w:line="240" w:lineRule="auto"/>
      </w:pPr>
      <w:r>
        <w:separator/>
      </w:r>
    </w:p>
  </w:endnote>
  <w:endnote w:type="continuationSeparator" w:id="0">
    <w:p w:rsidR="00C8120D" w:rsidRDefault="00C8120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F7" w:rsidRDefault="00BB05F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0D" w:rsidRDefault="00C8120D" w:rsidP="00767987">
      <w:pPr>
        <w:spacing w:line="240" w:lineRule="auto"/>
      </w:pPr>
      <w:r>
        <w:separator/>
      </w:r>
    </w:p>
  </w:footnote>
  <w:footnote w:type="continuationSeparator" w:id="0">
    <w:p w:rsidR="00C8120D" w:rsidRDefault="00C8120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F7" w:rsidRDefault="00BB05F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F7" w:rsidRDefault="00BB05F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37C99"/>
    <w:multiLevelType w:val="hybridMultilevel"/>
    <w:tmpl w:val="1EEC9462"/>
    <w:lvl w:ilvl="0" w:tplc="2CB0CC0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E740E"/>
    <w:rsid w:val="00204177"/>
    <w:rsid w:val="002108C0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13C4A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120C3"/>
    <w:rsid w:val="00834401"/>
    <w:rsid w:val="008A27E1"/>
    <w:rsid w:val="008A3F94"/>
    <w:rsid w:val="008D30A8"/>
    <w:rsid w:val="00904A48"/>
    <w:rsid w:val="00971F4C"/>
    <w:rsid w:val="00980294"/>
    <w:rsid w:val="009C5392"/>
    <w:rsid w:val="009E0C40"/>
    <w:rsid w:val="00A50E4B"/>
    <w:rsid w:val="00A715DC"/>
    <w:rsid w:val="00A9231D"/>
    <w:rsid w:val="00AC6B31"/>
    <w:rsid w:val="00B01357"/>
    <w:rsid w:val="00B40287"/>
    <w:rsid w:val="00BB05F7"/>
    <w:rsid w:val="00C0216A"/>
    <w:rsid w:val="00C070E9"/>
    <w:rsid w:val="00C8120D"/>
    <w:rsid w:val="00CA1460"/>
    <w:rsid w:val="00CC6C23"/>
    <w:rsid w:val="00CD3F9B"/>
    <w:rsid w:val="00CD6077"/>
    <w:rsid w:val="00CE234E"/>
    <w:rsid w:val="00D02973"/>
    <w:rsid w:val="00DA09BE"/>
    <w:rsid w:val="00DE3553"/>
    <w:rsid w:val="00E30579"/>
    <w:rsid w:val="00E37094"/>
    <w:rsid w:val="00EF36F3"/>
    <w:rsid w:val="00EF4148"/>
    <w:rsid w:val="00F24BF2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8</cp:revision>
  <dcterms:created xsi:type="dcterms:W3CDTF">2024-11-05T10:06:00Z</dcterms:created>
  <dcterms:modified xsi:type="dcterms:W3CDTF">2024-11-07T08:14:00Z</dcterms:modified>
</cp:coreProperties>
</file>